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D178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4535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A0B3F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D1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D1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D1785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D1785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3401EE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D1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D1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D1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D1785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3401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01EE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178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3401EE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D178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33180F">
        <w:rPr>
          <w:rFonts w:eastAsiaTheme="minorEastAsia"/>
          <w:color w:val="000000"/>
          <w:sz w:val="26"/>
          <w:szCs w:val="26"/>
        </w:rPr>
        <w:t>29.04.2022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</w:t>
      </w:r>
      <w:r w:rsidR="0033180F">
        <w:rPr>
          <w:rFonts w:eastAsiaTheme="minorEastAsia"/>
          <w:color w:val="000000"/>
          <w:sz w:val="26"/>
          <w:szCs w:val="26"/>
        </w:rPr>
        <w:t xml:space="preserve">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33180F">
        <w:rPr>
          <w:rFonts w:eastAsiaTheme="minorEastAsia"/>
          <w:color w:val="000000"/>
          <w:sz w:val="26"/>
          <w:szCs w:val="26"/>
        </w:rPr>
        <w:t>25/7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3401EE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D178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FD1785" w:rsidP="00C2375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временном ограничении движения транспортных средств по автомобильным дорогам местного значения города Глазова 05 мая 2022 года</w:t>
      </w:r>
    </w:p>
    <w:p w:rsidR="00AC14C7" w:rsidRPr="00760BEF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F6213" w:rsidRDefault="005F6213" w:rsidP="00C2375B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 </w:t>
      </w:r>
      <w:r w:rsidRPr="00D73E53">
        <w:rPr>
          <w:sz w:val="26"/>
          <w:szCs w:val="26"/>
        </w:rPr>
        <w:t>г. № 196-ФЗ «О безопасности дорожного движения»</w:t>
      </w:r>
      <w:r>
        <w:rPr>
          <w:sz w:val="26"/>
          <w:szCs w:val="26"/>
        </w:rPr>
        <w:t xml:space="preserve">, Федеральным законом от 08.11.2007г. № 257-ФЗ «Об автомобильных дорогах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12.03.2012г.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обеспечения безопасности дорожного движения во время проведения 73-ей городской легкоатлетической эстафеты Мира, посвященной Дню Победы в Великой Отечественной войне</w:t>
      </w:r>
    </w:p>
    <w:p w:rsidR="00AC14C7" w:rsidRDefault="003401EE" w:rsidP="00C2375B">
      <w:pPr>
        <w:ind w:right="566" w:firstLine="993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F6213" w:rsidRDefault="005F6213" w:rsidP="00C2375B">
      <w:pPr>
        <w:ind w:right="566" w:firstLine="993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П</w:t>
      </w:r>
      <w:proofErr w:type="gramEnd"/>
      <w: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О С Т А Н О В Л Я Ю:</w:t>
      </w:r>
    </w:p>
    <w:p w:rsidR="005F6213" w:rsidRDefault="005F6213" w:rsidP="00C2375B">
      <w:pPr>
        <w:ind w:right="566" w:firstLine="993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F6213" w:rsidRDefault="005F6213" w:rsidP="00C2375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73E5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Pr="00D73E53">
        <w:rPr>
          <w:sz w:val="26"/>
          <w:szCs w:val="26"/>
        </w:rPr>
        <w:t>временное ограничени</w:t>
      </w:r>
      <w:r>
        <w:rPr>
          <w:sz w:val="26"/>
          <w:szCs w:val="26"/>
        </w:rPr>
        <w:t>е движения транспортных средств во время проведения</w:t>
      </w:r>
      <w:r w:rsidRPr="00DF1519">
        <w:rPr>
          <w:sz w:val="26"/>
          <w:szCs w:val="26"/>
        </w:rPr>
        <w:t xml:space="preserve"> </w:t>
      </w:r>
      <w:r>
        <w:rPr>
          <w:sz w:val="26"/>
          <w:szCs w:val="26"/>
        </w:rPr>
        <w:t>73-ей городской легкоатлетической эстафеты Мира, посвященной Дню Победы в Великой Отечественной войне 05.05.2022 года с 13:30 до 16:30</w:t>
      </w:r>
      <w:r w:rsidR="00C237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путем прекращения движения на следующих участках автомобильных дорог местного значения города Глазова: </w:t>
      </w:r>
    </w:p>
    <w:p w:rsidR="005F6213" w:rsidRDefault="005F6213" w:rsidP="00C2375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арковая (от дома спорта «Прогресс» – до ул.Советская);</w:t>
      </w:r>
    </w:p>
    <w:p w:rsidR="005F6213" w:rsidRDefault="005F6213" w:rsidP="00C2375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оветская (от ул.Кирова – до ул.Дзержинского); </w:t>
      </w:r>
    </w:p>
    <w:p w:rsidR="005F6213" w:rsidRDefault="005F6213" w:rsidP="00C2375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зержинского (от ул.Советская – до ул.Ленина);</w:t>
      </w:r>
    </w:p>
    <w:p w:rsidR="005F6213" w:rsidRDefault="005F6213" w:rsidP="00C2375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(от ул.Дзержинского – до ул.Кирова);</w:t>
      </w:r>
    </w:p>
    <w:p w:rsidR="005F6213" w:rsidRDefault="005F6213" w:rsidP="00C2375B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ирова (от ул.Ленина – до ул.Советская).</w:t>
      </w:r>
    </w:p>
    <w:p w:rsidR="005F6213" w:rsidRDefault="005F6213" w:rsidP="00C2375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Организации, осуществляющей содержание автомобильных дорог  общего пользования местного значения в 2022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>организации дорожного движения на период проведения 73-ей городской легкоатлетической эстафеты Мира, посвященной Дню Победы в Великой Отечественной войне.</w:t>
      </w:r>
    </w:p>
    <w:p w:rsidR="005F6213" w:rsidRPr="00D73E53" w:rsidRDefault="005F6213" w:rsidP="00C2375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 xml:space="preserve">МО МВД России «Глазовский»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5F6213" w:rsidRDefault="005F6213" w:rsidP="00C2375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3E53">
        <w:rPr>
          <w:sz w:val="26"/>
          <w:szCs w:val="26"/>
        </w:rPr>
        <w:t xml:space="preserve">. </w:t>
      </w:r>
      <w:proofErr w:type="gramStart"/>
      <w:r w:rsidRPr="00D73E53">
        <w:rPr>
          <w:sz w:val="26"/>
          <w:szCs w:val="26"/>
        </w:rPr>
        <w:t>Контроль за</w:t>
      </w:r>
      <w:proofErr w:type="gramEnd"/>
      <w:r w:rsidRPr="00D73E53">
        <w:rPr>
          <w:sz w:val="26"/>
          <w:szCs w:val="26"/>
        </w:rPr>
        <w:t xml:space="preserve"> выполнением настоящего по</w:t>
      </w:r>
      <w:r>
        <w:rPr>
          <w:sz w:val="26"/>
          <w:szCs w:val="26"/>
        </w:rPr>
        <w:t>становления возложить на заместителя Главы Администрации города Глазова по социальной политике Станкевич О.В.</w:t>
      </w:r>
    </w:p>
    <w:p w:rsidR="005F6213" w:rsidRDefault="005F6213" w:rsidP="00C2375B">
      <w:pPr>
        <w:tabs>
          <w:tab w:val="num" w:pos="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5F6213" w:rsidRPr="00760BEF" w:rsidRDefault="005F6213" w:rsidP="00C2375B">
      <w:pPr>
        <w:ind w:right="566" w:firstLine="993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A0B3F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1785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1785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FD1785" w:rsidP="0033180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3401EE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EE" w:rsidRDefault="003401EE" w:rsidP="00EA0B3F">
      <w:r>
        <w:separator/>
      </w:r>
    </w:p>
  </w:endnote>
  <w:endnote w:type="continuationSeparator" w:id="0">
    <w:p w:rsidR="003401EE" w:rsidRDefault="003401EE" w:rsidP="00EA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EE" w:rsidRDefault="003401EE" w:rsidP="00EA0B3F">
      <w:r>
        <w:separator/>
      </w:r>
    </w:p>
  </w:footnote>
  <w:footnote w:type="continuationSeparator" w:id="0">
    <w:p w:rsidR="003401EE" w:rsidRDefault="003401EE" w:rsidP="00EA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48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17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340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D048F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17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80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340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B328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06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6F0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C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6B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E8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E6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BF84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83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9A1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80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23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0ED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00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85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44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C6483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E04D1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D0739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7AD4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1FC37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9E81A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8E5C7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7CC1D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E808E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77C0B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849D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4CED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62F4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6A21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B6C0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FA56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18B0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E5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0B472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47AD3C2" w:tentative="1">
      <w:start w:val="1"/>
      <w:numFmt w:val="lowerLetter"/>
      <w:lvlText w:val="%2."/>
      <w:lvlJc w:val="left"/>
      <w:pPr>
        <w:ind w:left="1440" w:hanging="360"/>
      </w:pPr>
    </w:lvl>
    <w:lvl w:ilvl="2" w:tplc="3528A0E6" w:tentative="1">
      <w:start w:val="1"/>
      <w:numFmt w:val="lowerRoman"/>
      <w:lvlText w:val="%3."/>
      <w:lvlJc w:val="right"/>
      <w:pPr>
        <w:ind w:left="2160" w:hanging="180"/>
      </w:pPr>
    </w:lvl>
    <w:lvl w:ilvl="3" w:tplc="1E3AF2A0" w:tentative="1">
      <w:start w:val="1"/>
      <w:numFmt w:val="decimal"/>
      <w:lvlText w:val="%4."/>
      <w:lvlJc w:val="left"/>
      <w:pPr>
        <w:ind w:left="2880" w:hanging="360"/>
      </w:pPr>
    </w:lvl>
    <w:lvl w:ilvl="4" w:tplc="89E45A0C" w:tentative="1">
      <w:start w:val="1"/>
      <w:numFmt w:val="lowerLetter"/>
      <w:lvlText w:val="%5."/>
      <w:lvlJc w:val="left"/>
      <w:pPr>
        <w:ind w:left="3600" w:hanging="360"/>
      </w:pPr>
    </w:lvl>
    <w:lvl w:ilvl="5" w:tplc="D44AB356" w:tentative="1">
      <w:start w:val="1"/>
      <w:numFmt w:val="lowerRoman"/>
      <w:lvlText w:val="%6."/>
      <w:lvlJc w:val="right"/>
      <w:pPr>
        <w:ind w:left="4320" w:hanging="180"/>
      </w:pPr>
    </w:lvl>
    <w:lvl w:ilvl="6" w:tplc="5F48C7AE" w:tentative="1">
      <w:start w:val="1"/>
      <w:numFmt w:val="decimal"/>
      <w:lvlText w:val="%7."/>
      <w:lvlJc w:val="left"/>
      <w:pPr>
        <w:ind w:left="5040" w:hanging="360"/>
      </w:pPr>
    </w:lvl>
    <w:lvl w:ilvl="7" w:tplc="FA5E6ECE" w:tentative="1">
      <w:start w:val="1"/>
      <w:numFmt w:val="lowerLetter"/>
      <w:lvlText w:val="%8."/>
      <w:lvlJc w:val="left"/>
      <w:pPr>
        <w:ind w:left="5760" w:hanging="360"/>
      </w:pPr>
    </w:lvl>
    <w:lvl w:ilvl="8" w:tplc="4464F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C8448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4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89A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AC0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CE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631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67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80C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266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5BEC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C2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C5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66B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B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2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A4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89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C0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780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4CE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C1B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87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31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A49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EB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0E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E4B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3344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F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69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4CA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86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46F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EA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1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E7BEE14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206E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86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8A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E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0F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A9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8E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8A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EADEC3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18607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A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2A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6E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CE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9AE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2F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C7D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11E26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0D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CC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827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07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AA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02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25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4C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2106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A2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20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02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0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9A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CD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6B0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ECE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6FAA6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D8B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F03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AF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E0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E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6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EC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06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86445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1AF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24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A5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62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4F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28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AB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4E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B4E0A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F60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FC1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0E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E5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A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E2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C4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70A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27F429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2E01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484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2C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6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80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66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C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27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42C558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E48CFE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4C390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B88DF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99269A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1E4C35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E30F5F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3223D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B9ED2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016CE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860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C5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6F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A4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60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0E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6E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D67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2F24F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F8233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7A40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6C18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E8CE70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5A27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E209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1EC37B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5224A2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54A6F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D67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83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5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25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8C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4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2B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00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91E5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08E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08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81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40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B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2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23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740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669AAB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90E8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2A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06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82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A4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1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8E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85F46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E5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6B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C9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6CB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4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0E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44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2BA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561E20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FEC6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C981F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9EEFD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81081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28A5B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AE85D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1EC84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E340CC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6210707C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014AB4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0EEC61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4C6655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EF09A4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526D4C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B6849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864A7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D6EA18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0E9CF80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A7290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4D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9420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BE7A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5074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E91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0822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B8F6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A3469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061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EC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C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28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C7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0B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60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C8A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6AA82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CE9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03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02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CB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3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5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AA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C26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81E4A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2266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A0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2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E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8CF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8D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48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E67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10086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9A8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E2B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E0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EE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00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F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0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D2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8DD6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8B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CF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0C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04C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AB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8E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62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2E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B3F"/>
    <w:rsid w:val="0033180F"/>
    <w:rsid w:val="003401EE"/>
    <w:rsid w:val="0048740A"/>
    <w:rsid w:val="005007F0"/>
    <w:rsid w:val="005F6213"/>
    <w:rsid w:val="00604D39"/>
    <w:rsid w:val="00C2375B"/>
    <w:rsid w:val="00C30EC7"/>
    <w:rsid w:val="00D048F4"/>
    <w:rsid w:val="00E1726F"/>
    <w:rsid w:val="00EA0B3F"/>
    <w:rsid w:val="00FD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43</cp:revision>
  <cp:lastPrinted>2022-04-28T10:15:00Z</cp:lastPrinted>
  <dcterms:created xsi:type="dcterms:W3CDTF">2016-12-16T12:43:00Z</dcterms:created>
  <dcterms:modified xsi:type="dcterms:W3CDTF">2022-04-29T12:09:00Z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